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23C4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</w:t>
      </w:r>
    </w:p>
    <w:p w14:paraId="585BA2D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自流井区东街社区卫生服务中心（自流井区第二人民医院）</w:t>
      </w:r>
    </w:p>
    <w:p w14:paraId="5887E3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  <w:t>办公用品采购项目响应文件</w:t>
      </w:r>
    </w:p>
    <w:p w14:paraId="337C9425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478527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A1F58CA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CB2DCF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公司名称：</w:t>
      </w:r>
    </w:p>
    <w:p w14:paraId="781E671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44A1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</w:t>
      </w:r>
    </w:p>
    <w:p w14:paraId="0EDD8353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AA243F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</w:t>
      </w:r>
    </w:p>
    <w:p w14:paraId="574BEEE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F457F4C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邮箱：</w:t>
      </w:r>
    </w:p>
    <w:p w14:paraId="4FD33EAD">
      <w:pPr>
        <w:pStyle w:val="7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附件1</w:t>
      </w:r>
    </w:p>
    <w:p w14:paraId="1A42C66D">
      <w:pPr>
        <w:pStyle w:val="10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081F09A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3EABD21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4D6758A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z w:val="24"/>
        </w:rPr>
        <w:t>名称）作为参加本次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cs="仿宋_GB2312"/>
          <w:sz w:val="24"/>
          <w:u w:val="single"/>
          <w:lang w:val="en-US" w:eastAsia="zh-CN"/>
        </w:rPr>
        <w:t>自流井区东街社区卫生服务中心（自流井区第二人民医院）办公用品采购项目</w:t>
      </w:r>
      <w:r>
        <w:rPr>
          <w:rFonts w:hint="eastAsia" w:ascii="仿宋_GB2312" w:hAnsi="仿宋_GB2312" w:eastAsia="仿宋_GB2312" w:cs="仿宋_GB2312"/>
          <w:sz w:val="24"/>
        </w:rPr>
        <w:t>）的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人，现郑重承诺：</w:t>
      </w:r>
    </w:p>
    <w:p w14:paraId="585B8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一、具备《中华人民共和国政府采购法》第二十二条第一款和本项目规定的条件：</w:t>
      </w:r>
    </w:p>
    <w:p w14:paraId="245FD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（一）具有独立承担民事责任的能力；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　　（五）参加政府采购活动前三年内，在经营活动中没有重大违法记录；</w:t>
      </w:r>
    </w:p>
    <w:p w14:paraId="0CF3F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（六）法律、行政法规规定的其他条件；</w:t>
      </w:r>
    </w:p>
    <w:p w14:paraId="5EE97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（七）本项目提出的特殊条件。</w:t>
      </w:r>
    </w:p>
    <w:p w14:paraId="664D4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二、完全接受本项目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及采购需求</w:t>
      </w:r>
      <w:r>
        <w:rPr>
          <w:rFonts w:hint="eastAsia" w:ascii="仿宋_GB2312" w:hAnsi="仿宋_GB2312" w:eastAsia="仿宋_GB2312" w:cs="仿宋_GB2312"/>
          <w:sz w:val="24"/>
        </w:rPr>
        <w:t>规定，如对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有异议，已经在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递交响应文件</w:t>
      </w:r>
      <w:r>
        <w:rPr>
          <w:rFonts w:hint="eastAsia" w:ascii="仿宋_GB2312" w:hAnsi="仿宋_GB2312" w:eastAsia="仿宋_GB2312" w:cs="仿宋_GB2312"/>
          <w:sz w:val="24"/>
        </w:rPr>
        <w:t>截止时间届满前依法进行维权救济，不存在对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有异议的同时又参加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</w:rPr>
        <w:t>以求侥幸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或者为实现其他非法目的的行为。</w:t>
      </w:r>
    </w:p>
    <w:p w14:paraId="2E039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人参与同一合同项下的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</w:rPr>
        <w:t>采购活动的行为。</w:t>
      </w:r>
    </w:p>
    <w:p w14:paraId="12DD3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活动，不存在和其他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在同一合同项下的采购项目中，同时委托同一个自然人、同一家庭的人员、同一单位的人员作为代理人的行为。</w:t>
      </w:r>
    </w:p>
    <w:p w14:paraId="4E09F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文件中全面如实反映。</w:t>
      </w:r>
    </w:p>
    <w:p w14:paraId="4A316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六、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文件中提供的能够给予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人带来优惠的任何材料资料和技术、服务、商务等响应承诺情况都是真实的、有效的、合法的。</w:t>
      </w:r>
    </w:p>
    <w:p w14:paraId="0518E1F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追究法律责任。</w:t>
      </w:r>
    </w:p>
    <w:p w14:paraId="5211E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3B1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人名称（加盖公章）：</w:t>
      </w:r>
    </w:p>
    <w:p w14:paraId="60C0D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法定代表人/负责人或授权代表（签字）：</w:t>
      </w:r>
    </w:p>
    <w:p w14:paraId="7B895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>日期：XXXX年XX月XX日</w:t>
      </w:r>
    </w:p>
    <w:p w14:paraId="3AC1FD33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</w:p>
    <w:p w14:paraId="3536AD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632179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9AC76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经研究，我方决定参加贵院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自流井区东街社区卫生服务中心（自流井区第二人民医院）办公用品采购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报价。为此，我方郑重声明以下内容，并负法律责任。</w:t>
      </w:r>
    </w:p>
    <w:p w14:paraId="14A901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1、我方提交的所有报名资料真实合法有效。</w:t>
      </w:r>
    </w:p>
    <w:p w14:paraId="03CED9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2、如果我方的报名文件被接受或我公司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为成交公司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，我方将履行报名文件中规定的每一项要求，并按我方的承诺按期、保质、保量提供货物。</w:t>
      </w:r>
    </w:p>
    <w:p w14:paraId="1A77E3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3、我方理解，最低报价不是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24"/>
          <w:szCs w:val="24"/>
        </w:rPr>
        <w:t>选的唯一条件，你们有选择质优价廉产品的权利。</w:t>
      </w:r>
    </w:p>
    <w:p w14:paraId="066C1A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4、我方愿按《中华人民共和国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sz w:val="24"/>
          <w:szCs w:val="24"/>
        </w:rPr>
        <w:t>》履行自己的全部责任。</w:t>
      </w:r>
    </w:p>
    <w:p w14:paraId="66759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5、我方同意遵守贵院有关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的各项规定。</w:t>
      </w:r>
    </w:p>
    <w:p w14:paraId="3CAC68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947F2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71" w:hanging="57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报名人代表姓名、职务：</w:t>
      </w:r>
    </w:p>
    <w:p w14:paraId="63A7E8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报名人单位全称（公章）</w:t>
      </w:r>
    </w:p>
    <w:p w14:paraId="0743F5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报名人代表签字：</w:t>
      </w:r>
    </w:p>
    <w:p w14:paraId="2085E0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</w:t>
      </w:r>
    </w:p>
    <w:p w14:paraId="419446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</w:p>
    <w:p w14:paraId="4CB968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QQ邮箱：</w:t>
      </w:r>
    </w:p>
    <w:p w14:paraId="01F35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 w14:paraId="1537B0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0EC0BBD1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附件3</w:t>
      </w:r>
    </w:p>
    <w:p w14:paraId="000970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69436E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26B4549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09BA16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514BB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482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授权我公司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（姓名）为我单位本次报名授权代理人，全权处理此次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自流井区东街社区卫生服务中心（自流井区第二人民医院）办公用品采购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活动的一切事宜。</w:t>
      </w:r>
    </w:p>
    <w:p w14:paraId="7CDA038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55CC65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6294610">
      <w:pPr>
        <w:pStyle w:val="3"/>
        <w:spacing w:after="0" w:line="4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特此授权。</w:t>
      </w:r>
    </w:p>
    <w:p w14:paraId="30A6DA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D2B9D6C">
      <w:pPr>
        <w:pStyle w:val="3"/>
        <w:spacing w:after="0" w:line="460" w:lineRule="exact"/>
        <w:ind w:firstLine="43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（附法人及授权代理人身份证复印件）</w:t>
      </w:r>
    </w:p>
    <w:p w14:paraId="14D9B85B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2AA9119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E2F216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C6E64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6688B6C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1754DC2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EEE23BB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44B2481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3A977BF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单位名称（公章）：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 w14:paraId="5FF2D32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6278707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77BFE6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BFFA38">
      <w:pPr>
        <w:pStyle w:val="3"/>
        <w:spacing w:after="0" w:line="460" w:lineRule="exact"/>
        <w:ind w:left="5880" w:right="283" w:rightChars="135" w:firstLine="420"/>
        <w:jc w:val="right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 xml:space="preserve">年    月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日</w:t>
      </w:r>
    </w:p>
    <w:p w14:paraId="724DC8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附件4</w:t>
      </w:r>
    </w:p>
    <w:p w14:paraId="2DDA63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自流井区东街社区卫生服务中心（自流井区第二人民医院）</w:t>
      </w:r>
    </w:p>
    <w:p w14:paraId="0BDD870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办公用品采购项目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 w14:paraId="663FAA4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18C5BF6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tbl>
      <w:tblPr>
        <w:tblStyle w:val="8"/>
        <w:tblpPr w:leftFromText="180" w:rightFromText="180" w:vertAnchor="text" w:horzAnchor="page" w:tblpX="1434" w:tblpY="189"/>
        <w:tblOverlap w:val="never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340"/>
      </w:tblGrid>
      <w:tr w14:paraId="5A3A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63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F0F5C">
            <w:pPr>
              <w:widowControl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自流井区东街社区卫生服务中心（自流井区第二人民医院）办公用品采购项目</w:t>
            </w:r>
            <w:bookmarkStart w:id="0" w:name="_GoBack"/>
            <w:bookmarkEnd w:id="0"/>
          </w:p>
        </w:tc>
      </w:tr>
      <w:tr w14:paraId="50DF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76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最终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报价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D4E2F">
            <w:pPr>
              <w:widowControl/>
              <w:spacing w:line="360" w:lineRule="auto"/>
              <w:ind w:firstLine="2160" w:firstLineChars="900"/>
              <w:jc w:val="both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下浮率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</w:tbl>
    <w:p w14:paraId="5EFC3992">
      <w:pPr>
        <w:pStyle w:val="2"/>
      </w:pPr>
    </w:p>
    <w:p w14:paraId="1DD33BD4">
      <w:pPr>
        <w:spacing w:line="360" w:lineRule="auto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</w:rPr>
        <w:t>注：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1.报价应是全部相应内容的报价。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br w:type="textWrapping"/>
      </w:r>
      <w:r>
        <w:rPr>
          <w:rFonts w:hint="eastAsia" w:ascii="仿宋" w:hAnsi="仿宋" w:eastAsia="仿宋" w:cs="仿宋"/>
          <w:snapToGrid w:val="0"/>
          <w:color w:val="auto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2.本表内任何有选择或可调整的报价将按无效响应处理。</w:t>
      </w:r>
    </w:p>
    <w:p w14:paraId="7928943C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snapToGrid w:val="0"/>
          <w:color w:val="auto"/>
          <w:sz w:val="24"/>
        </w:rPr>
        <w:t>3.报价一览表内填写的最终报价将作为本次采购唯一的最终报价依据。</w:t>
      </w:r>
    </w:p>
    <w:p w14:paraId="22D1607B">
      <w:pPr>
        <w:pStyle w:val="3"/>
        <w:rPr>
          <w:rFonts w:hint="eastAsia"/>
          <w:color w:val="auto"/>
        </w:rPr>
      </w:pPr>
    </w:p>
    <w:p w14:paraId="130639A3">
      <w:pPr>
        <w:pStyle w:val="4"/>
        <w:rPr>
          <w:rFonts w:hint="eastAsia"/>
          <w:color w:val="auto"/>
        </w:rPr>
      </w:pPr>
    </w:p>
    <w:p w14:paraId="2A996775">
      <w:pPr>
        <w:pStyle w:val="4"/>
        <w:rPr>
          <w:rFonts w:hint="eastAsia"/>
          <w:color w:val="auto"/>
        </w:rPr>
      </w:pPr>
    </w:p>
    <w:p w14:paraId="131E9941">
      <w:pPr>
        <w:pStyle w:val="4"/>
        <w:rPr>
          <w:rFonts w:hint="eastAsia"/>
          <w:color w:val="auto"/>
        </w:rPr>
      </w:pPr>
    </w:p>
    <w:p w14:paraId="53383DA0">
      <w:pPr>
        <w:pStyle w:val="4"/>
        <w:rPr>
          <w:rFonts w:hint="eastAsia"/>
          <w:color w:val="auto"/>
        </w:rPr>
      </w:pPr>
    </w:p>
    <w:p w14:paraId="7D7A2890">
      <w:pPr>
        <w:pStyle w:val="4"/>
        <w:rPr>
          <w:rFonts w:hint="eastAsia"/>
          <w:color w:val="auto"/>
        </w:rPr>
      </w:pPr>
    </w:p>
    <w:p w14:paraId="3318A84E">
      <w:pPr>
        <w:pStyle w:val="4"/>
        <w:rPr>
          <w:rFonts w:hint="eastAsia"/>
          <w:color w:val="auto"/>
        </w:rPr>
      </w:pPr>
    </w:p>
    <w:p w14:paraId="222B5EA1">
      <w:pPr>
        <w:pStyle w:val="4"/>
        <w:rPr>
          <w:rFonts w:hint="eastAsia"/>
          <w:color w:val="auto"/>
        </w:rPr>
      </w:pPr>
    </w:p>
    <w:p w14:paraId="367D80A6">
      <w:pPr>
        <w:pStyle w:val="4"/>
        <w:rPr>
          <w:rFonts w:hint="eastAsia"/>
          <w:color w:val="auto"/>
        </w:rPr>
      </w:pPr>
    </w:p>
    <w:p w14:paraId="231FD93C">
      <w:pPr>
        <w:pStyle w:val="4"/>
        <w:rPr>
          <w:rFonts w:hint="eastAsia"/>
          <w:color w:val="auto"/>
        </w:rPr>
      </w:pPr>
    </w:p>
    <w:p w14:paraId="21B5115D">
      <w:pPr>
        <w:pStyle w:val="3"/>
        <w:rPr>
          <w:rFonts w:hint="eastAsia" w:ascii="仿宋" w:hAnsi="仿宋" w:eastAsia="仿宋" w:cs="仿宋"/>
          <w:color w:val="auto"/>
          <w:lang w:val="en-US" w:eastAsia="zh-CN"/>
        </w:rPr>
      </w:pPr>
    </w:p>
    <w:p w14:paraId="54C09421">
      <w:pPr>
        <w:adjustRightInd w:val="0"/>
        <w:spacing w:line="360" w:lineRule="auto"/>
        <w:ind w:firstLine="600" w:firstLineChars="250"/>
        <w:jc w:val="left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供应商名称：XXX（公章）</w:t>
      </w:r>
    </w:p>
    <w:p w14:paraId="2F25E2E5">
      <w:pPr>
        <w:spacing w:line="360" w:lineRule="auto"/>
        <w:ind w:firstLine="616" w:firstLineChars="257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法定代表人或授权代表（签字或盖章）：</w:t>
      </w:r>
    </w:p>
    <w:p w14:paraId="5C498BC3">
      <w:pPr>
        <w:spacing w:line="360" w:lineRule="auto"/>
        <w:ind w:firstLine="616" w:firstLineChars="25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      期：</w:t>
      </w:r>
    </w:p>
    <w:p w14:paraId="257D2C94">
      <w:pPr>
        <w:pStyle w:val="2"/>
      </w:pPr>
    </w:p>
    <w:sectPr>
      <w:headerReference r:id="rId3" w:type="default"/>
      <w:footerReference r:id="rId4" w:type="default"/>
      <w:pgSz w:w="11850" w:h="16783"/>
      <w:pgMar w:top="2098" w:right="1247" w:bottom="198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7E825"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723E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723ED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233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5B71"/>
    <w:rsid w:val="10F571C1"/>
    <w:rsid w:val="11005AB1"/>
    <w:rsid w:val="6D1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4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1461</Words>
  <Characters>1479</Characters>
  <Lines>0</Lines>
  <Paragraphs>0</Paragraphs>
  <TotalTime>10</TotalTime>
  <ScaleCrop>false</ScaleCrop>
  <LinksUpToDate>false</LinksUpToDate>
  <CharactersWithSpaces>1661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2025-03-14T03:59:00Z</dcterms:created>
  <dc:creator>HP</dc:creator>
  <cp:lastModifiedBy>颜果果</cp:lastModifiedBy>
  <dcterms:modified xsi:type="dcterms:W3CDTF">2025-03-24T08:13:03Z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eyJoZGlkIjoiODA0ZjhmODIxY2EwMjhkYTAzMjI4YmZhZDUyYThlOWQiLCJ1c2VySWQiOiI3OTIyNzkwMDUifQ==</vt:lpwstr>
  </property>
  <property fmtid="{D5CDD505-2E9C-101B-9397-08002B2CF9AE}" pid="4" name="ICV">
    <vt:lpwstr>A74627C1CDF34B79808E336A5AC6EC83_12</vt:lpwstr>
  </property>
</Properties>
</file>